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宋体"/>
          <w:b w:val="0"/>
          <w:bCs/>
          <w:sz w:val="24"/>
          <w:szCs w:val="32"/>
          <w:lang w:eastAsia="zh-CN"/>
        </w:rPr>
      </w:pPr>
      <w:r>
        <w:rPr>
          <w:rFonts w:hint="eastAsia"/>
          <w:b w:val="0"/>
          <w:bCs/>
          <w:sz w:val="24"/>
          <w:szCs w:val="32"/>
          <w:lang w:eastAsia="zh-CN"/>
        </w:rPr>
        <w:t>附件：</w:t>
      </w:r>
    </w:p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hint="eastAsia" w:ascii="黑体" w:hAnsi="黑体" w:eastAsia="黑体" w:cs="黑体"/>
          <w:b/>
          <w:sz w:val="48"/>
          <w:szCs w:val="48"/>
          <w:lang w:eastAsia="zh-CN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年奉贤区检验检测认证认可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奖励</w:t>
      </w:r>
    </w:p>
    <w:p>
      <w:pPr>
        <w:jc w:val="center"/>
        <w:rPr>
          <w:rFonts w:ascii="黑体" w:hAnsi="黑体" w:eastAsia="黑体" w:cs="黑体"/>
          <w:b/>
          <w:szCs w:val="21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申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报</w:t>
      </w:r>
      <w:r>
        <w:rPr>
          <w:rFonts w:hint="eastAsia" w:ascii="黑体" w:hAnsi="黑体" w:eastAsia="黑体" w:cs="黑体"/>
          <w:b/>
          <w:sz w:val="48"/>
          <w:szCs w:val="48"/>
        </w:rPr>
        <w:t>材料</w:t>
      </w: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企业名称（盖章）：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联系人：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  <w:u w:val="singl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联系电话：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申请日期：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年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月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/>
          <w:b/>
          <w:bCs/>
          <w:sz w:val="30"/>
        </w:rPr>
        <w:t>上海市奉贤区市场监督管理局制</w:t>
      </w: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黑体" w:hAnsi="黑体" w:eastAsia="黑体" w:cs="黑体"/>
          <w:b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年奉贤区检验检测认证认可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奖励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申报</w:t>
      </w:r>
      <w:r>
        <w:rPr>
          <w:rFonts w:hint="eastAsia" w:ascii="黑体" w:hAnsi="黑体" w:eastAsia="黑体" w:cs="黑体"/>
          <w:b/>
          <w:sz w:val="48"/>
          <w:szCs w:val="48"/>
        </w:rPr>
        <w:t>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 w:eastAsia="宋体"/>
        </w:rPr>
      </w:pPr>
    </w:p>
    <w:p>
      <w:pPr>
        <w:adjustRightInd w:val="0"/>
        <w:snapToGrid w:val="0"/>
        <w:spacing w:line="600" w:lineRule="exact"/>
        <w:rPr>
          <w:rFonts w:ascii="仿宋_GB2312" w:eastAsia="宋体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申报单位名称（盖章)：</w:t>
      </w:r>
    </w:p>
    <w:p>
      <w:pPr>
        <w:adjustRightInd w:val="0"/>
        <w:snapToGrid w:val="0"/>
        <w:spacing w:line="480" w:lineRule="auto"/>
        <w:ind w:left="420" w:firstLine="420"/>
        <w:rPr>
          <w:rFonts w:ascii="宋体" w:hAnsi="宋体" w:eastAsia="宋体"/>
          <w:sz w:val="32"/>
          <w:szCs w:val="32"/>
          <w:u w:val="single"/>
        </w:rPr>
      </w:pPr>
      <w:r>
        <w:rPr>
          <w:rFonts w:hint="eastAsia" w:ascii="宋体" w:hAnsi="宋体" w:eastAsia="宋体"/>
          <w:bCs/>
          <w:sz w:val="32"/>
          <w:szCs w:val="32"/>
        </w:rPr>
        <w:t>申报单位注册所在地：</w:t>
      </w:r>
    </w:p>
    <w:p>
      <w:pPr>
        <w:spacing w:line="680" w:lineRule="exact"/>
        <w:ind w:firstLine="800" w:firstLineChars="250"/>
        <w:rPr>
          <w:rFonts w:hint="eastAsia" w:ascii="宋体" w:hAnsi="宋体" w:eastAsia="宋体"/>
          <w:sz w:val="32"/>
          <w:u w:val="dotted"/>
          <w:lang w:val="en-US" w:eastAsia="zh-CN"/>
        </w:rPr>
      </w:pPr>
      <w:r>
        <w:rPr>
          <w:rFonts w:hint="eastAsia" w:ascii="宋体" w:hAnsi="宋体" w:eastAsia="宋体"/>
          <w:sz w:val="32"/>
        </w:rPr>
        <w:t>申报项目：</w:t>
      </w:r>
      <w:r>
        <w:rPr>
          <w:rFonts w:hint="eastAsia" w:ascii="宋体" w:hAnsi="宋体" w:eastAsia="宋体"/>
          <w:sz w:val="32"/>
          <w:u w:val="dotted"/>
        </w:rPr>
        <w:t>□</w:t>
      </w:r>
      <w:r>
        <w:rPr>
          <w:rFonts w:hint="eastAsia" w:ascii="宋体" w:hAnsi="宋体" w:eastAsia="宋体"/>
          <w:sz w:val="32"/>
          <w:u w:val="dotted"/>
          <w:lang w:eastAsia="zh-CN"/>
        </w:rPr>
        <w:t>上海品牌</w:t>
      </w:r>
      <w:r>
        <w:rPr>
          <w:rFonts w:hint="eastAsia" w:ascii="宋体" w:hAnsi="宋体" w:eastAsia="宋体"/>
          <w:sz w:val="32"/>
          <w:u w:val="dotted"/>
          <w:lang w:val="en-US" w:eastAsia="zh-CN"/>
        </w:rPr>
        <w:t xml:space="preserve">     </w:t>
      </w:r>
    </w:p>
    <w:p>
      <w:pPr>
        <w:spacing w:line="680" w:lineRule="exact"/>
        <w:ind w:firstLine="2400" w:firstLineChars="750"/>
        <w:rPr>
          <w:rFonts w:hint="eastAsia" w:ascii="宋体" w:hAnsi="宋体" w:eastAsia="宋体"/>
          <w:sz w:val="32"/>
          <w:u w:val="dotted"/>
        </w:rPr>
      </w:pPr>
      <w:r>
        <w:rPr>
          <w:rFonts w:hint="eastAsia" w:ascii="宋体" w:hAnsi="宋体" w:eastAsia="宋体"/>
          <w:sz w:val="32"/>
          <w:u w:val="dotted"/>
        </w:rPr>
        <w:t xml:space="preserve">□检验检测机构 </w:t>
      </w:r>
    </w:p>
    <w:p>
      <w:pPr>
        <w:spacing w:line="680" w:lineRule="exact"/>
        <w:ind w:firstLine="2400" w:firstLineChars="750"/>
        <w:rPr>
          <w:rFonts w:hint="eastAsia" w:ascii="宋体" w:hAnsi="宋体" w:eastAsia="宋体"/>
          <w:sz w:val="32"/>
          <w:u w:val="dotted"/>
        </w:rPr>
      </w:pPr>
      <w:r>
        <w:rPr>
          <w:rFonts w:hint="eastAsia" w:ascii="宋体" w:hAnsi="宋体" w:eastAsia="宋体"/>
          <w:sz w:val="32"/>
          <w:u w:val="dotted"/>
        </w:rPr>
        <w:t>□</w:t>
      </w:r>
      <w:r>
        <w:rPr>
          <w:rFonts w:hint="eastAsia" w:ascii="宋体" w:hAnsi="宋体" w:eastAsia="宋体"/>
          <w:sz w:val="32"/>
          <w:u w:val="dotted"/>
          <w:lang w:eastAsia="zh-CN"/>
        </w:rPr>
        <w:t>实验室认可</w:t>
      </w:r>
      <w:r>
        <w:rPr>
          <w:rFonts w:hint="eastAsia" w:ascii="宋体" w:hAnsi="宋体" w:eastAsia="宋体"/>
          <w:sz w:val="32"/>
          <w:u w:val="dotted"/>
          <w:lang w:val="en-US" w:eastAsia="zh-CN"/>
        </w:rPr>
        <w:t xml:space="preserve">  </w:t>
      </w:r>
      <w:r>
        <w:rPr>
          <w:rFonts w:hint="eastAsia" w:ascii="宋体" w:hAnsi="宋体" w:eastAsia="宋体"/>
          <w:sz w:val="32"/>
          <w:u w:val="dotted"/>
        </w:rPr>
        <w:t xml:space="preserve"> </w:t>
      </w:r>
    </w:p>
    <w:p>
      <w:pPr>
        <w:adjustRightInd w:val="0"/>
        <w:snapToGrid w:val="0"/>
        <w:spacing w:line="600" w:lineRule="exact"/>
        <w:jc w:val="center"/>
        <w:rPr>
          <w:rFonts w:ascii="宋体" w:hAnsi="宋体" w:eastAsia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 w:eastAsia="宋体"/>
          <w:bCs/>
          <w:sz w:val="32"/>
          <w:szCs w:val="32"/>
        </w:rPr>
      </w:pPr>
      <w:r>
        <w:rPr>
          <w:rFonts w:hint="eastAsia" w:ascii="宋体" w:hAnsi="宋体" w:eastAsia="宋体"/>
          <w:bCs/>
          <w:sz w:val="32"/>
          <w:szCs w:val="32"/>
        </w:rPr>
        <w:t>填表日期：      年   月   日</w:t>
      </w:r>
    </w:p>
    <w:p>
      <w:pPr>
        <w:adjustRightInd w:val="0"/>
        <w:snapToGrid w:val="0"/>
        <w:spacing w:line="600" w:lineRule="exact"/>
        <w:jc w:val="center"/>
        <w:rPr>
          <w:rFonts w:ascii="宋体" w:hAnsi="宋体" w:eastAsia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 w:eastAsia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 w:eastAsia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/>
          <w:bCs/>
          <w:sz w:val="32"/>
          <w:szCs w:val="32"/>
        </w:rPr>
        <w:t>上海市奉贤区市场监督管理局印制</w:t>
      </w: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奉贤区检验检测认证认可</w:t>
      </w:r>
      <w:r>
        <w:rPr>
          <w:rFonts w:hint="eastAsia" w:ascii="黑体" w:eastAsia="黑体"/>
          <w:bCs/>
          <w:sz w:val="36"/>
          <w:szCs w:val="36"/>
          <w:lang w:eastAsia="zh-CN"/>
        </w:rPr>
        <w:t>奖励</w:t>
      </w:r>
      <w:bookmarkStart w:id="0" w:name="_GoBack"/>
      <w:bookmarkEnd w:id="0"/>
      <w:r>
        <w:rPr>
          <w:rFonts w:hint="eastAsia" w:ascii="黑体" w:eastAsia="黑体"/>
          <w:bCs/>
          <w:sz w:val="36"/>
          <w:szCs w:val="36"/>
        </w:rPr>
        <w:t>申</w:t>
      </w:r>
      <w:r>
        <w:rPr>
          <w:rFonts w:hint="eastAsia" w:ascii="黑体" w:eastAsia="黑体"/>
          <w:bCs/>
          <w:sz w:val="36"/>
          <w:szCs w:val="36"/>
          <w:lang w:eastAsia="zh-CN"/>
        </w:rPr>
        <w:t>报</w:t>
      </w:r>
      <w:r>
        <w:rPr>
          <w:rFonts w:hint="eastAsia" w:ascii="黑体" w:eastAsia="黑体"/>
          <w:bCs/>
          <w:sz w:val="36"/>
          <w:szCs w:val="36"/>
        </w:rPr>
        <w:t>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577"/>
        <w:gridCol w:w="1193"/>
        <w:gridCol w:w="637"/>
        <w:gridCol w:w="955"/>
        <w:gridCol w:w="1826"/>
        <w:gridCol w:w="1419"/>
        <w:gridCol w:w="2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318" w:type="dxa"/>
            <w:gridSpan w:val="6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8318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联系</w:t>
            </w: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8318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83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信用代码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（万元）</w:t>
            </w:r>
          </w:p>
        </w:tc>
        <w:tc>
          <w:tcPr>
            <w:tcW w:w="1830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  <w:szCs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经济主管部门（</w:t>
            </w:r>
            <w:r>
              <w:rPr>
                <w:rFonts w:hint="eastAsia" w:ascii="宋体" w:hAnsi="宋体"/>
                <w:sz w:val="24"/>
              </w:rPr>
              <w:t>街道、镇、开发区</w:t>
            </w:r>
            <w:r>
              <w:rPr>
                <w:rFonts w:hint="eastAsia" w:ascii="宋体" w:hAnsi="宋体"/>
                <w:sz w:val="24"/>
                <w:lang w:eastAsia="zh-CN"/>
              </w:rPr>
              <w:t>、开发公司）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83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183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1688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830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  <w:jc w:val="center"/>
        </w:trPr>
        <w:tc>
          <w:tcPr>
            <w:tcW w:w="1688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30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上年度资产总计（万元）</w:t>
            </w:r>
          </w:p>
        </w:tc>
        <w:tc>
          <w:tcPr>
            <w:tcW w:w="278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上年度利润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总额（万元）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exac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上年度主营业务收入（万元）</w:t>
            </w:r>
          </w:p>
        </w:tc>
        <w:tc>
          <w:tcPr>
            <w:tcW w:w="278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518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上年度主营税金及附加（万元）</w:t>
            </w:r>
          </w:p>
        </w:tc>
        <w:tc>
          <w:tcPr>
            <w:tcW w:w="6488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318" w:type="dxa"/>
            <w:gridSpan w:val="6"/>
            <w:noWrap/>
            <w:vAlign w:val="top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□国有；□集体；□民营；□港澳台商；□中外合资合作；</w:t>
            </w:r>
          </w:p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□外商独资；□有限责任公司；□股份有限公司；</w:t>
            </w:r>
          </w:p>
          <w:p>
            <w:pPr>
              <w:spacing w:line="24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</w:t>
            </w:r>
            <w:r>
              <w:rPr>
                <w:rFonts w:hint="eastAsia"/>
                <w:sz w:val="24"/>
                <w:lang w:eastAsia="zh-CN"/>
              </w:rPr>
              <w:t>（请注明）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（请在“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sym w:font="Wingdings 2" w:char="F0A3"/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”打“</w:t>
            </w:r>
            <w:r>
              <w:rPr>
                <w:rFonts w:hint="eastAsia" w:ascii="仿宋_GB2312" w:hAnsi="华文中宋"/>
                <w:bCs/>
                <w:sz w:val="24"/>
                <w:szCs w:val="24"/>
              </w:rPr>
              <w:t>√”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688" w:type="dxa"/>
            <w:gridSpan w:val="2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单位账务信息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24"/>
              </w:rPr>
              <w:t>（须与财务三排章一致）</w:t>
            </w:r>
          </w:p>
        </w:tc>
        <w:tc>
          <w:tcPr>
            <w:tcW w:w="8318" w:type="dxa"/>
            <w:gridSpan w:val="6"/>
            <w:noWrap/>
            <w:vAlign w:val="center"/>
          </w:tcPr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单位名称：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银行账号：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开 户 行：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仿宋_GB2312" w:hAnsi="宋体" w:eastAsia="仿宋_GB2312"/>
                <w:b/>
                <w:bCs w:val="0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>（盖财务三排章）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1111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申报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</w:t>
            </w:r>
          </w:p>
        </w:tc>
        <w:tc>
          <w:tcPr>
            <w:tcW w:w="177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上海品牌</w:t>
            </w:r>
          </w:p>
        </w:tc>
        <w:tc>
          <w:tcPr>
            <w:tcW w:w="7125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 首次获得“上海品牌”认证</w:t>
            </w:r>
          </w:p>
          <w:p>
            <w:pPr>
              <w:adjustRightInd w:val="0"/>
              <w:snapToGrid w:val="0"/>
              <w:spacing w:line="360" w:lineRule="auto"/>
              <w:jc w:val="both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 </w:t>
            </w:r>
            <w:r>
              <w:rPr>
                <w:rFonts w:hint="eastAsia"/>
                <w:sz w:val="24"/>
                <w:szCs w:val="24"/>
                <w:lang w:eastAsia="zh-CN"/>
              </w:rPr>
              <w:t>同一组织又增加一张</w:t>
            </w:r>
            <w:r>
              <w:rPr>
                <w:rFonts w:hint="eastAsia"/>
                <w:sz w:val="24"/>
                <w:szCs w:val="24"/>
              </w:rPr>
              <w:t>“上海品牌”认证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11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77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检验检测机构</w:t>
            </w:r>
          </w:p>
        </w:tc>
        <w:tc>
          <w:tcPr>
            <w:tcW w:w="7125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□ 首次取得国家认监委颁发的计量认证合格证书的检验检测机构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11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24"/>
              </w:rPr>
              <w:t>实验室认可</w:t>
            </w:r>
          </w:p>
        </w:tc>
        <w:tc>
          <w:tcPr>
            <w:tcW w:w="7125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□ 首次通过实验室认可（CNAS）能力认定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0006" w:type="dxa"/>
            <w:gridSpan w:val="8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注：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如有多项申请，请在上述</w:t>
            </w:r>
            <w:r>
              <w:rPr>
                <w:rFonts w:hint="eastAsia" w:ascii="宋体" w:hAnsi="宋体"/>
                <w:b/>
                <w:sz w:val="24"/>
              </w:rPr>
              <w:t>表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格中分别勾选</w:t>
            </w:r>
            <w:r>
              <w:rPr>
                <w:rFonts w:hint="eastAsia" w:ascii="宋体" w:hAnsi="宋体"/>
                <w:sz w:val="24"/>
              </w:rPr>
              <w:t>√，请严格按照《奉贤区促进质量发展专项奖励办法》</w:t>
            </w:r>
            <w:r>
              <w:rPr>
                <w:rFonts w:hint="eastAsia" w:ascii="宋体" w:hAnsi="宋体"/>
                <w:b/>
                <w:bCs/>
                <w:sz w:val="24"/>
              </w:rPr>
              <w:t>第二十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六</w:t>
            </w:r>
            <w:r>
              <w:rPr>
                <w:rFonts w:hint="eastAsia" w:ascii="宋体" w:hAnsi="宋体"/>
                <w:b/>
                <w:bCs/>
                <w:sz w:val="24"/>
              </w:rPr>
              <w:t>条</w:t>
            </w:r>
            <w:r>
              <w:rPr>
                <w:rFonts w:hint="eastAsia" w:ascii="宋体" w:hAnsi="宋体"/>
                <w:sz w:val="24"/>
              </w:rPr>
              <w:t>的规定申请。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8" w:hRule="exact"/>
          <w:jc w:val="center"/>
        </w:trPr>
        <w:tc>
          <w:tcPr>
            <w:tcW w:w="10006" w:type="dxa"/>
            <w:gridSpan w:val="8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申报项目情况介绍</w:t>
            </w:r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宋体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9" w:hRule="exact"/>
          <w:jc w:val="center"/>
        </w:trPr>
        <w:tc>
          <w:tcPr>
            <w:tcW w:w="10006" w:type="dxa"/>
            <w:gridSpan w:val="8"/>
            <w:noWrap/>
          </w:tcPr>
          <w:p>
            <w:pPr>
              <w:adjustRightInd w:val="0"/>
              <w:snapToGrid w:val="0"/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</w:rPr>
              <w:t>申报单位</w:t>
            </w: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承诺：</w:t>
            </w:r>
          </w:p>
          <w:p>
            <w:pPr>
              <w:adjustRightInd w:val="0"/>
              <w:snapToGrid w:val="0"/>
              <w:ind w:firstLine="480" w:firstLineChars="200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本单位2年内无违法违规行为，申报材料真实有效、合法合规，无弄虚作假、瞒报谎报等情况。</w:t>
            </w:r>
            <w:r>
              <w:rPr>
                <w:rFonts w:hint="eastAsia" w:ascii="仿宋_GB2312"/>
                <w:sz w:val="24"/>
                <w:szCs w:val="24"/>
              </w:rPr>
              <w:t>如有不实之处，我单位愿负相应法律责任，并承担由此造成的一切后果。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（法人代表签名、盖章）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</w:t>
            </w:r>
          </w:p>
          <w:p>
            <w:pPr>
              <w:wordWrap w:val="0"/>
              <w:adjustRightInd w:val="0"/>
              <w:snapToGrid w:val="0"/>
              <w:jc w:val="righ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exact"/>
          <w:jc w:val="center"/>
        </w:trPr>
        <w:tc>
          <w:tcPr>
            <w:tcW w:w="10006" w:type="dxa"/>
            <w:gridSpan w:val="8"/>
            <w:noWrap/>
          </w:tcPr>
          <w:p>
            <w:pPr>
              <w:spacing w:line="42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以上内容由申报单位填写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9" w:hRule="exact"/>
          <w:jc w:val="center"/>
        </w:trPr>
        <w:tc>
          <w:tcPr>
            <w:tcW w:w="10006" w:type="dxa"/>
            <w:gridSpan w:val="8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申报单位所属镇、街道、开发区（开发公司）意见：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</w:p>
          <w:p>
            <w:pPr>
              <w:wordWrap w:val="0"/>
              <w:spacing w:line="420" w:lineRule="exact"/>
              <w:ind w:firstLine="120" w:firstLineChars="50"/>
              <w:jc w:val="righ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 xml:space="preserve">年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</w:p>
          <w:p>
            <w:pPr>
              <w:spacing w:line="420" w:lineRule="exact"/>
              <w:ind w:firstLine="120" w:firstLineChars="50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7" w:hRule="exact"/>
          <w:jc w:val="center"/>
        </w:trPr>
        <w:tc>
          <w:tcPr>
            <w:tcW w:w="10006" w:type="dxa"/>
            <w:gridSpan w:val="8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专家组初审意见：</w:t>
            </w: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b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0" w:hRule="exact"/>
          <w:jc w:val="center"/>
        </w:trPr>
        <w:tc>
          <w:tcPr>
            <w:tcW w:w="10006" w:type="dxa"/>
            <w:gridSpan w:val="8"/>
            <w:tcBorders>
              <w:bottom w:val="single" w:color="auto" w:sz="12" w:space="0"/>
            </w:tcBorders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ascii="宋体" w:eastAsiaTheme="minorEastAsia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3F7458DA"/>
    <w:rsid w:val="00012741"/>
    <w:rsid w:val="00066AA1"/>
    <w:rsid w:val="000B641C"/>
    <w:rsid w:val="001053A8"/>
    <w:rsid w:val="001C06C1"/>
    <w:rsid w:val="002552C2"/>
    <w:rsid w:val="002B45AA"/>
    <w:rsid w:val="0046279D"/>
    <w:rsid w:val="00475560"/>
    <w:rsid w:val="004B11E7"/>
    <w:rsid w:val="004B7CE9"/>
    <w:rsid w:val="00560116"/>
    <w:rsid w:val="005F31DA"/>
    <w:rsid w:val="006E4516"/>
    <w:rsid w:val="0070060A"/>
    <w:rsid w:val="0074482E"/>
    <w:rsid w:val="007B2F85"/>
    <w:rsid w:val="007D6907"/>
    <w:rsid w:val="00824FE8"/>
    <w:rsid w:val="009E2997"/>
    <w:rsid w:val="009F4CA2"/>
    <w:rsid w:val="00A33ED2"/>
    <w:rsid w:val="00A43542"/>
    <w:rsid w:val="00A61152"/>
    <w:rsid w:val="00A65C41"/>
    <w:rsid w:val="00A96B7F"/>
    <w:rsid w:val="00AA2324"/>
    <w:rsid w:val="00AF1A1C"/>
    <w:rsid w:val="00BE5431"/>
    <w:rsid w:val="00E7217F"/>
    <w:rsid w:val="00E760CC"/>
    <w:rsid w:val="00EB6A34"/>
    <w:rsid w:val="00F34176"/>
    <w:rsid w:val="00F42665"/>
    <w:rsid w:val="00FB4120"/>
    <w:rsid w:val="02B62864"/>
    <w:rsid w:val="0533149D"/>
    <w:rsid w:val="13046171"/>
    <w:rsid w:val="187368C5"/>
    <w:rsid w:val="2D06540D"/>
    <w:rsid w:val="37D3AB0B"/>
    <w:rsid w:val="3F7458DA"/>
    <w:rsid w:val="43A743E5"/>
    <w:rsid w:val="4BDE4746"/>
    <w:rsid w:val="56F6592C"/>
    <w:rsid w:val="5FFC708E"/>
    <w:rsid w:val="641D0D52"/>
    <w:rsid w:val="6DCBDC55"/>
    <w:rsid w:val="6EF7603D"/>
    <w:rsid w:val="777D2BF5"/>
    <w:rsid w:val="795EE08E"/>
    <w:rsid w:val="7E5F5D81"/>
    <w:rsid w:val="7F7F32E2"/>
    <w:rsid w:val="7FDD4000"/>
    <w:rsid w:val="7FF1845B"/>
    <w:rsid w:val="7FFF1301"/>
    <w:rsid w:val="BB7B37A5"/>
    <w:rsid w:val="DDF51372"/>
    <w:rsid w:val="DEEF6531"/>
    <w:rsid w:val="DFB9B973"/>
    <w:rsid w:val="EB79C846"/>
    <w:rsid w:val="ECDFADF6"/>
    <w:rsid w:val="F7AF7CBC"/>
    <w:rsid w:val="FE737D49"/>
    <w:rsid w:val="FEBFC5BC"/>
    <w:rsid w:val="FFDFF1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171</Words>
  <Characters>978</Characters>
  <Lines>8</Lines>
  <Paragraphs>2</Paragraphs>
  <TotalTime>4</TotalTime>
  <ScaleCrop>false</ScaleCrop>
  <LinksUpToDate>false</LinksUpToDate>
  <CharactersWithSpaces>1147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2019-04-21T13:17:00Z</dcterms:created>
  <dc:creator>庄峰</dc:creator>
  <cp:lastModifiedBy>user</cp:lastModifiedBy>
  <cp:lastPrinted>2019-04-27T10:02:00Z</cp:lastPrinted>
  <dcterms:modified xsi:type="dcterms:W3CDTF">2024-03-14T09:25:44Z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FC01A9061809F310A97B1A649540AAFD</vt:lpwstr>
  </property>
</Properties>
</file>